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0F" w:rsidRDefault="00A5550F">
      <w:pPr>
        <w:pStyle w:val="Textkrper"/>
        <w:spacing w:before="10"/>
        <w:rPr>
          <w:rFonts w:ascii="Times New Roman"/>
          <w:sz w:val="17"/>
        </w:rPr>
      </w:pPr>
    </w:p>
    <w:p w:rsidR="00A5550F" w:rsidRDefault="00A5550F">
      <w:pPr>
        <w:rPr>
          <w:rFonts w:ascii="Times New Roman"/>
          <w:sz w:val="17"/>
        </w:rPr>
        <w:sectPr w:rsidR="00A5550F">
          <w:type w:val="continuous"/>
          <w:pgSz w:w="11900" w:h="16840"/>
          <w:pgMar w:top="780" w:right="940" w:bottom="280" w:left="420" w:header="720" w:footer="720" w:gutter="0"/>
          <w:cols w:space="720"/>
        </w:sectPr>
      </w:pPr>
    </w:p>
    <w:p w:rsidR="00A5550F" w:rsidRDefault="00A5550F">
      <w:pPr>
        <w:pStyle w:val="Textkrper"/>
        <w:rPr>
          <w:rFonts w:ascii="Times New Roman"/>
        </w:rPr>
      </w:pPr>
    </w:p>
    <w:p w:rsidR="00A5550F" w:rsidRDefault="00A5550F">
      <w:pPr>
        <w:pStyle w:val="Textkrper"/>
        <w:rPr>
          <w:rFonts w:ascii="Times New Roman"/>
        </w:rPr>
      </w:pPr>
    </w:p>
    <w:p w:rsidR="00A5550F" w:rsidRDefault="00A5550F">
      <w:pPr>
        <w:pStyle w:val="Textkrper"/>
        <w:rPr>
          <w:rFonts w:ascii="Times New Roman"/>
        </w:rPr>
      </w:pPr>
    </w:p>
    <w:p w:rsidR="00A5550F" w:rsidRDefault="00A5550F">
      <w:pPr>
        <w:pStyle w:val="Textkrper"/>
        <w:rPr>
          <w:rFonts w:ascii="Times New Roman"/>
        </w:rPr>
      </w:pPr>
    </w:p>
    <w:p w:rsidR="00A5550F" w:rsidRDefault="00A5550F">
      <w:pPr>
        <w:pStyle w:val="Textkrper"/>
        <w:spacing w:before="10"/>
        <w:rPr>
          <w:rFonts w:ascii="Times New Roman"/>
          <w:sz w:val="32"/>
        </w:rPr>
      </w:pPr>
    </w:p>
    <w:p w:rsidR="00A5550F" w:rsidRDefault="002E28C5">
      <w:pPr>
        <w:spacing w:before="1"/>
        <w:ind w:left="3140"/>
        <w:rPr>
          <w:rFonts w:ascii="Verdana"/>
          <w:b/>
          <w:sz w:val="18"/>
        </w:rPr>
      </w:pPr>
      <w:r>
        <w:rPr>
          <w:rFonts w:ascii="Verdana"/>
          <w:b/>
          <w:color w:val="FFFFFF"/>
          <w:sz w:val="18"/>
        </w:rPr>
        <w:t>Istituto</w:t>
      </w:r>
      <w:r>
        <w:rPr>
          <w:rFonts w:ascii="Verdana"/>
          <w:b/>
          <w:color w:val="FFFFFF"/>
          <w:spacing w:val="-4"/>
          <w:sz w:val="18"/>
        </w:rPr>
        <w:t xml:space="preserve"> </w:t>
      </w:r>
      <w:r>
        <w:rPr>
          <w:rFonts w:ascii="Verdana"/>
          <w:b/>
          <w:color w:val="FFFFFF"/>
          <w:sz w:val="18"/>
        </w:rPr>
        <w:t>di</w:t>
      </w:r>
      <w:r>
        <w:rPr>
          <w:rFonts w:ascii="Verdana"/>
          <w:b/>
          <w:color w:val="FFFFFF"/>
          <w:spacing w:val="-3"/>
          <w:sz w:val="18"/>
        </w:rPr>
        <w:t xml:space="preserve"> </w:t>
      </w:r>
      <w:r>
        <w:rPr>
          <w:rFonts w:ascii="Verdana"/>
          <w:b/>
          <w:color w:val="FFFFFF"/>
          <w:sz w:val="18"/>
        </w:rPr>
        <w:t>Istruzione</w:t>
      </w:r>
      <w:r>
        <w:rPr>
          <w:rFonts w:ascii="Verdana"/>
          <w:b/>
          <w:color w:val="FFFFFF"/>
          <w:spacing w:val="-3"/>
          <w:sz w:val="18"/>
        </w:rPr>
        <w:t xml:space="preserve"> </w:t>
      </w:r>
      <w:r>
        <w:rPr>
          <w:rFonts w:ascii="Verdana"/>
          <w:b/>
          <w:color w:val="FFFFFF"/>
          <w:sz w:val="18"/>
        </w:rPr>
        <w:t>Superiore</w:t>
      </w:r>
    </w:p>
    <w:p w:rsidR="00A5550F" w:rsidRDefault="002E28C5">
      <w:pPr>
        <w:pStyle w:val="Listenabsatz"/>
        <w:numPr>
          <w:ilvl w:val="0"/>
          <w:numId w:val="2"/>
        </w:numPr>
        <w:tabs>
          <w:tab w:val="left" w:pos="862"/>
        </w:tabs>
        <w:spacing w:before="101"/>
        <w:ind w:right="775" w:firstLine="0"/>
        <w:rPr>
          <w:rFonts w:ascii="Tahoma" w:hAnsi="Tahoma"/>
          <w:color w:val="808080"/>
          <w:sz w:val="16"/>
        </w:rPr>
      </w:pPr>
      <w:r>
        <w:rPr>
          <w:rFonts w:ascii="Tahoma" w:hAnsi="Tahoma"/>
          <w:color w:val="808080"/>
          <w:spacing w:val="-1"/>
          <w:sz w:val="16"/>
        </w:rPr>
        <w:br w:type="column"/>
      </w:r>
      <w:r>
        <w:rPr>
          <w:rFonts w:ascii="Tahoma" w:hAnsi="Tahoma"/>
          <w:color w:val="808080"/>
          <w:sz w:val="16"/>
        </w:rPr>
        <w:lastRenderedPageBreak/>
        <w:t>Liceo Scientifico (ordinario e scienze</w:t>
      </w:r>
      <w:r>
        <w:rPr>
          <w:rFonts w:ascii="Tahoma" w:hAnsi="Tahoma"/>
          <w:color w:val="808080"/>
          <w:spacing w:val="-47"/>
          <w:sz w:val="16"/>
        </w:rPr>
        <w:t xml:space="preserve"> </w:t>
      </w:r>
      <w:r>
        <w:rPr>
          <w:rFonts w:ascii="Tahoma" w:hAnsi="Tahoma"/>
          <w:color w:val="808080"/>
          <w:sz w:val="16"/>
        </w:rPr>
        <w:t>applicate)</w:t>
      </w:r>
      <w:r>
        <w:rPr>
          <w:rFonts w:ascii="Tahoma" w:hAnsi="Tahoma"/>
          <w:color w:val="808080"/>
          <w:spacing w:val="1"/>
          <w:sz w:val="16"/>
        </w:rPr>
        <w:t xml:space="preserve"> </w:t>
      </w:r>
      <w:r>
        <w:rPr>
          <w:rFonts w:ascii="Tahoma" w:hAnsi="Tahoma"/>
          <w:color w:val="808080"/>
          <w:sz w:val="16"/>
        </w:rPr>
        <w:t>-</w:t>
      </w:r>
      <w:r>
        <w:rPr>
          <w:rFonts w:ascii="Tahoma" w:hAnsi="Tahoma"/>
          <w:color w:val="808080"/>
          <w:spacing w:val="-2"/>
          <w:sz w:val="16"/>
        </w:rPr>
        <w:t xml:space="preserve"> </w:t>
      </w:r>
      <w:r>
        <w:rPr>
          <w:rFonts w:ascii="Tahoma" w:hAnsi="Tahoma"/>
          <w:color w:val="808080"/>
          <w:sz w:val="16"/>
        </w:rPr>
        <w:t>Liceo</w:t>
      </w:r>
      <w:r>
        <w:rPr>
          <w:rFonts w:ascii="Tahoma" w:hAnsi="Tahoma"/>
          <w:color w:val="808080"/>
          <w:spacing w:val="-3"/>
          <w:sz w:val="16"/>
        </w:rPr>
        <w:t xml:space="preserve"> </w:t>
      </w:r>
      <w:r>
        <w:rPr>
          <w:rFonts w:ascii="Tahoma" w:hAnsi="Tahoma"/>
          <w:color w:val="808080"/>
          <w:sz w:val="16"/>
        </w:rPr>
        <w:t>Scienze</w:t>
      </w:r>
      <w:r>
        <w:rPr>
          <w:rFonts w:ascii="Tahoma" w:hAnsi="Tahoma"/>
          <w:color w:val="808080"/>
          <w:spacing w:val="-2"/>
          <w:sz w:val="16"/>
        </w:rPr>
        <w:t xml:space="preserve"> </w:t>
      </w:r>
      <w:r>
        <w:rPr>
          <w:rFonts w:ascii="Tahoma" w:hAnsi="Tahoma"/>
          <w:color w:val="808080"/>
          <w:sz w:val="16"/>
        </w:rPr>
        <w:t>Umane</w:t>
      </w:r>
    </w:p>
    <w:p w:rsidR="00A5550F" w:rsidRDefault="002E28C5">
      <w:pPr>
        <w:pStyle w:val="Listenabsatz"/>
        <w:numPr>
          <w:ilvl w:val="0"/>
          <w:numId w:val="2"/>
        </w:numPr>
        <w:tabs>
          <w:tab w:val="left" w:pos="862"/>
        </w:tabs>
        <w:spacing w:line="193" w:lineRule="exact"/>
        <w:ind w:left="861" w:hanging="109"/>
        <w:rPr>
          <w:rFonts w:ascii="Tahoma" w:hAnsi="Tahoma"/>
          <w:color w:val="808080"/>
          <w:sz w:val="16"/>
        </w:rPr>
      </w:pPr>
      <w:r>
        <w:rPr>
          <w:noProof/>
          <w:lang w:val="de-DE" w:eastAsia="de-DE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-443307</wp:posOffset>
            </wp:positionV>
            <wp:extent cx="6605270" cy="1381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27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808080"/>
          <w:sz w:val="16"/>
        </w:rPr>
        <w:t>Liceo</w:t>
      </w:r>
      <w:r>
        <w:rPr>
          <w:rFonts w:ascii="Tahoma" w:hAnsi="Tahoma"/>
          <w:color w:val="808080"/>
          <w:spacing w:val="-7"/>
          <w:sz w:val="16"/>
        </w:rPr>
        <w:t xml:space="preserve"> </w:t>
      </w:r>
      <w:r>
        <w:rPr>
          <w:rFonts w:ascii="Tahoma" w:hAnsi="Tahoma"/>
          <w:color w:val="808080"/>
          <w:sz w:val="16"/>
        </w:rPr>
        <w:t>Linguistico</w:t>
      </w:r>
    </w:p>
    <w:p w:rsidR="00A5550F" w:rsidRDefault="002E28C5">
      <w:pPr>
        <w:pStyle w:val="Listenabsatz"/>
        <w:numPr>
          <w:ilvl w:val="0"/>
          <w:numId w:val="2"/>
        </w:numPr>
        <w:tabs>
          <w:tab w:val="left" w:pos="858"/>
        </w:tabs>
        <w:ind w:left="857" w:hanging="105"/>
        <w:rPr>
          <w:rFonts w:ascii="Tahoma" w:hAnsi="Tahoma"/>
          <w:color w:val="808080"/>
          <w:sz w:val="15"/>
        </w:rPr>
      </w:pPr>
      <w:r>
        <w:rPr>
          <w:rFonts w:ascii="Tahoma" w:hAnsi="Tahoma"/>
          <w:color w:val="808080"/>
          <w:sz w:val="15"/>
        </w:rPr>
        <w:t>Tecnico</w:t>
      </w:r>
      <w:r>
        <w:rPr>
          <w:rFonts w:ascii="Tahoma" w:hAnsi="Tahoma"/>
          <w:color w:val="808080"/>
          <w:spacing w:val="-4"/>
          <w:sz w:val="15"/>
        </w:rPr>
        <w:t xml:space="preserve"> </w:t>
      </w:r>
      <w:r>
        <w:rPr>
          <w:rFonts w:ascii="Tahoma" w:hAnsi="Tahoma"/>
          <w:color w:val="808080"/>
          <w:sz w:val="15"/>
        </w:rPr>
        <w:t>Agrario</w:t>
      </w:r>
      <w:r>
        <w:rPr>
          <w:rFonts w:ascii="Tahoma" w:hAnsi="Tahoma"/>
          <w:color w:val="808080"/>
          <w:spacing w:val="-3"/>
          <w:sz w:val="15"/>
        </w:rPr>
        <w:t xml:space="preserve"> </w:t>
      </w:r>
      <w:r>
        <w:rPr>
          <w:rFonts w:ascii="Tahoma" w:hAnsi="Tahoma"/>
          <w:color w:val="808080"/>
          <w:sz w:val="15"/>
        </w:rPr>
        <w:t>Agroalimentare</w:t>
      </w:r>
      <w:r>
        <w:rPr>
          <w:rFonts w:ascii="Tahoma" w:hAnsi="Tahoma"/>
          <w:color w:val="808080"/>
          <w:spacing w:val="-3"/>
          <w:sz w:val="15"/>
        </w:rPr>
        <w:t xml:space="preserve"> </w:t>
      </w:r>
      <w:r>
        <w:rPr>
          <w:rFonts w:ascii="Tahoma" w:hAnsi="Tahoma"/>
          <w:color w:val="808080"/>
          <w:sz w:val="15"/>
        </w:rPr>
        <w:t>e</w:t>
      </w:r>
      <w:r>
        <w:rPr>
          <w:rFonts w:ascii="Tahoma" w:hAnsi="Tahoma"/>
          <w:color w:val="808080"/>
          <w:spacing w:val="-4"/>
          <w:sz w:val="15"/>
        </w:rPr>
        <w:t xml:space="preserve"> </w:t>
      </w:r>
      <w:r>
        <w:rPr>
          <w:rFonts w:ascii="Tahoma" w:hAnsi="Tahoma"/>
          <w:color w:val="808080"/>
          <w:sz w:val="15"/>
        </w:rPr>
        <w:t>Agroindustria</w:t>
      </w:r>
    </w:p>
    <w:p w:rsidR="00A5550F" w:rsidRDefault="002E28C5">
      <w:pPr>
        <w:pStyle w:val="Listenabsatz"/>
        <w:numPr>
          <w:ilvl w:val="0"/>
          <w:numId w:val="2"/>
        </w:numPr>
        <w:tabs>
          <w:tab w:val="left" w:pos="862"/>
        </w:tabs>
        <w:spacing w:before="12"/>
        <w:ind w:left="861" w:hanging="109"/>
        <w:rPr>
          <w:rFonts w:ascii="Tahoma" w:hAnsi="Tahoma"/>
          <w:color w:val="808080"/>
          <w:sz w:val="16"/>
        </w:rPr>
      </w:pPr>
      <w:r>
        <w:rPr>
          <w:rFonts w:ascii="Tahoma" w:hAnsi="Tahoma"/>
          <w:color w:val="808080"/>
          <w:sz w:val="16"/>
        </w:rPr>
        <w:t>Tecnico</w:t>
      </w:r>
      <w:r>
        <w:rPr>
          <w:rFonts w:ascii="Tahoma" w:hAnsi="Tahoma"/>
          <w:color w:val="808080"/>
          <w:spacing w:val="-5"/>
          <w:sz w:val="16"/>
        </w:rPr>
        <w:t xml:space="preserve"> </w:t>
      </w:r>
      <w:r>
        <w:rPr>
          <w:rFonts w:ascii="Tahoma" w:hAnsi="Tahoma"/>
          <w:color w:val="808080"/>
          <w:sz w:val="16"/>
        </w:rPr>
        <w:t>Costruzioni</w:t>
      </w:r>
      <w:r>
        <w:rPr>
          <w:rFonts w:ascii="Tahoma" w:hAnsi="Tahoma"/>
          <w:color w:val="808080"/>
          <w:spacing w:val="-4"/>
          <w:sz w:val="16"/>
        </w:rPr>
        <w:t xml:space="preserve"> </w:t>
      </w:r>
      <w:r>
        <w:rPr>
          <w:rFonts w:ascii="Tahoma" w:hAnsi="Tahoma"/>
          <w:color w:val="808080"/>
          <w:sz w:val="16"/>
        </w:rPr>
        <w:t>Ambiente</w:t>
      </w:r>
      <w:r>
        <w:rPr>
          <w:rFonts w:ascii="Tahoma" w:hAnsi="Tahoma"/>
          <w:color w:val="808080"/>
          <w:spacing w:val="-4"/>
          <w:sz w:val="16"/>
        </w:rPr>
        <w:t xml:space="preserve"> </w:t>
      </w:r>
      <w:r>
        <w:rPr>
          <w:rFonts w:ascii="Tahoma" w:hAnsi="Tahoma"/>
          <w:color w:val="808080"/>
          <w:sz w:val="16"/>
        </w:rPr>
        <w:t>e</w:t>
      </w:r>
      <w:r>
        <w:rPr>
          <w:rFonts w:ascii="Tahoma" w:hAnsi="Tahoma"/>
          <w:color w:val="808080"/>
          <w:spacing w:val="-4"/>
          <w:sz w:val="16"/>
        </w:rPr>
        <w:t xml:space="preserve"> </w:t>
      </w:r>
      <w:r>
        <w:rPr>
          <w:rFonts w:ascii="Tahoma" w:hAnsi="Tahoma"/>
          <w:color w:val="808080"/>
          <w:sz w:val="16"/>
        </w:rPr>
        <w:t>Territorio</w:t>
      </w:r>
    </w:p>
    <w:p w:rsidR="00A5550F" w:rsidRDefault="002E28C5">
      <w:pPr>
        <w:pStyle w:val="Listenabsatz"/>
        <w:numPr>
          <w:ilvl w:val="0"/>
          <w:numId w:val="2"/>
        </w:numPr>
        <w:tabs>
          <w:tab w:val="left" w:pos="862"/>
        </w:tabs>
        <w:spacing w:before="2"/>
        <w:ind w:left="861" w:hanging="109"/>
        <w:rPr>
          <w:rFonts w:ascii="Tahoma" w:hAnsi="Tahoma"/>
          <w:color w:val="808080"/>
          <w:sz w:val="16"/>
        </w:rPr>
      </w:pPr>
      <w:r>
        <w:rPr>
          <w:rFonts w:ascii="Tahoma" w:hAnsi="Tahoma"/>
          <w:color w:val="808080"/>
          <w:sz w:val="16"/>
        </w:rPr>
        <w:t>Tecnico</w:t>
      </w:r>
      <w:r>
        <w:rPr>
          <w:rFonts w:ascii="Tahoma" w:hAnsi="Tahoma"/>
          <w:color w:val="808080"/>
          <w:spacing w:val="-4"/>
          <w:sz w:val="16"/>
        </w:rPr>
        <w:t xml:space="preserve"> </w:t>
      </w:r>
      <w:r>
        <w:rPr>
          <w:rFonts w:ascii="Tahoma" w:hAnsi="Tahoma"/>
          <w:color w:val="808080"/>
          <w:sz w:val="16"/>
        </w:rPr>
        <w:t>Amministrazione</w:t>
      </w:r>
      <w:r>
        <w:rPr>
          <w:rFonts w:ascii="Tahoma" w:hAnsi="Tahoma"/>
          <w:color w:val="808080"/>
          <w:spacing w:val="-4"/>
          <w:sz w:val="16"/>
        </w:rPr>
        <w:t xml:space="preserve"> </w:t>
      </w:r>
      <w:r>
        <w:rPr>
          <w:rFonts w:ascii="Tahoma" w:hAnsi="Tahoma"/>
          <w:color w:val="808080"/>
          <w:sz w:val="16"/>
        </w:rPr>
        <w:t>Finanza</w:t>
      </w:r>
      <w:r>
        <w:rPr>
          <w:rFonts w:ascii="Tahoma" w:hAnsi="Tahoma"/>
          <w:color w:val="808080"/>
          <w:spacing w:val="-1"/>
          <w:sz w:val="16"/>
        </w:rPr>
        <w:t xml:space="preserve"> </w:t>
      </w:r>
      <w:r>
        <w:rPr>
          <w:rFonts w:ascii="Tahoma" w:hAnsi="Tahoma"/>
          <w:color w:val="808080"/>
          <w:sz w:val="16"/>
        </w:rPr>
        <w:t>e</w:t>
      </w:r>
      <w:r>
        <w:rPr>
          <w:rFonts w:ascii="Tahoma" w:hAnsi="Tahoma"/>
          <w:color w:val="808080"/>
          <w:spacing w:val="-4"/>
          <w:sz w:val="16"/>
        </w:rPr>
        <w:t xml:space="preserve"> </w:t>
      </w:r>
      <w:r>
        <w:rPr>
          <w:rFonts w:ascii="Tahoma" w:hAnsi="Tahoma"/>
          <w:color w:val="808080"/>
          <w:sz w:val="16"/>
        </w:rPr>
        <w:t>Marketing</w:t>
      </w:r>
    </w:p>
    <w:p w:rsidR="00A5550F" w:rsidRDefault="00A5550F">
      <w:pPr>
        <w:rPr>
          <w:rFonts w:ascii="Tahoma" w:hAnsi="Tahoma"/>
          <w:sz w:val="16"/>
        </w:rPr>
        <w:sectPr w:rsidR="00A5550F">
          <w:type w:val="continuous"/>
          <w:pgSz w:w="11900" w:h="16840"/>
          <w:pgMar w:top="780" w:right="940" w:bottom="280" w:left="420" w:header="720" w:footer="720" w:gutter="0"/>
          <w:cols w:num="2" w:space="720" w:equalWidth="0">
            <w:col w:w="6307" w:space="40"/>
            <w:col w:w="4193"/>
          </w:cols>
        </w:sectPr>
      </w:pPr>
    </w:p>
    <w:p w:rsidR="00A5550F" w:rsidRDefault="00A5550F">
      <w:pPr>
        <w:pStyle w:val="Textkrper"/>
        <w:rPr>
          <w:rFonts w:ascii="Tahoma"/>
          <w:sz w:val="20"/>
        </w:rPr>
      </w:pPr>
    </w:p>
    <w:p w:rsidR="00A5550F" w:rsidRDefault="00A5550F" w:rsidP="00CC2314">
      <w:pPr>
        <w:pStyle w:val="Textkrper"/>
        <w:spacing w:before="10"/>
        <w:ind w:left="709" w:firstLine="425"/>
        <w:rPr>
          <w:rFonts w:ascii="Tahoma"/>
          <w:sz w:val="27"/>
        </w:rPr>
      </w:pPr>
    </w:p>
    <w:p w:rsidR="00CC2314" w:rsidRPr="00CC2314" w:rsidRDefault="00CC2314" w:rsidP="00CC2314">
      <w:pPr>
        <w:widowControl/>
        <w:autoSpaceDE/>
        <w:autoSpaceDN/>
        <w:spacing w:after="53" w:line="259" w:lineRule="auto"/>
        <w:ind w:firstLine="425"/>
        <w:rPr>
          <w:rFonts w:ascii="Arial" w:eastAsia="Arial" w:hAnsi="Arial" w:cs="Arial"/>
          <w:color w:val="000000"/>
          <w:lang w:val="de-DE" w:eastAsia="de-DE"/>
        </w:rPr>
      </w:pPr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Erasmus Plus KA2 Project 2022– 2023</w:t>
      </w:r>
      <w:r w:rsidRPr="00CC2314">
        <w:rPr>
          <w:rFonts w:ascii="Arial" w:eastAsia="Arial" w:hAnsi="Arial" w:cs="Arial"/>
          <w:b/>
          <w:color w:val="000000"/>
          <w:sz w:val="24"/>
          <w:lang w:val="de-DE" w:eastAsia="de-DE"/>
        </w:rPr>
        <w:t xml:space="preserve"> </w:t>
      </w:r>
      <w:r w:rsidRPr="00CC2314">
        <w:rPr>
          <w:rFonts w:ascii="Arial" w:eastAsia="Arial" w:hAnsi="Arial" w:cs="Arial"/>
          <w:noProof/>
          <w:color w:val="000000"/>
          <w:lang w:val="de-DE" w:eastAsia="de-DE"/>
        </w:rPr>
        <w:drawing>
          <wp:inline distT="0" distB="0" distL="0" distR="0" wp14:anchorId="5527FD2A" wp14:editId="7A28191C">
            <wp:extent cx="2038350" cy="447675"/>
            <wp:effectExtent l="0" t="0" r="0" b="9525"/>
            <wp:docPr id="4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2314">
        <w:rPr>
          <w:rFonts w:ascii="Arial" w:eastAsia="Arial" w:hAnsi="Arial" w:cs="Arial"/>
          <w:b/>
          <w:color w:val="000000"/>
          <w:sz w:val="24"/>
          <w:lang w:val="de-DE" w:eastAsia="de-DE"/>
        </w:rPr>
        <w:t xml:space="preserve"> </w:t>
      </w:r>
    </w:p>
    <w:p w:rsidR="00CC2314" w:rsidRPr="00CC2314" w:rsidRDefault="00CC2314" w:rsidP="00CC2314">
      <w:pPr>
        <w:widowControl/>
        <w:autoSpaceDE/>
        <w:autoSpaceDN/>
        <w:spacing w:after="26" w:line="259" w:lineRule="auto"/>
        <w:ind w:firstLine="425"/>
        <w:rPr>
          <w:rFonts w:ascii="Arial" w:eastAsia="Arial" w:hAnsi="Arial" w:cs="Arial"/>
          <w:color w:val="000000"/>
          <w:lang w:val="de-DE" w:eastAsia="de-DE"/>
        </w:rPr>
      </w:pPr>
      <w:r w:rsidRPr="00CC2314">
        <w:rPr>
          <w:rFonts w:ascii="Arial" w:eastAsia="Arial" w:hAnsi="Arial" w:cs="Arial"/>
          <w:b/>
          <w:color w:val="000000"/>
          <w:sz w:val="32"/>
          <w:lang w:val="de-DE" w:eastAsia="de-DE"/>
        </w:rPr>
        <w:t xml:space="preserve"> </w:t>
      </w:r>
      <w:r w:rsidRPr="00CC2314">
        <w:rPr>
          <w:rFonts w:ascii="Arial" w:eastAsia="Arial" w:hAnsi="Arial" w:cs="Arial"/>
          <w:color w:val="000000"/>
          <w:lang w:val="de-DE" w:eastAsia="de-DE"/>
        </w:rPr>
        <w:t xml:space="preserve"> </w:t>
      </w:r>
    </w:p>
    <w:p w:rsidR="00CC2314" w:rsidRPr="00CC2314" w:rsidRDefault="00CC2314" w:rsidP="00CC2314">
      <w:pPr>
        <w:widowControl/>
        <w:autoSpaceDE/>
        <w:autoSpaceDN/>
        <w:spacing w:after="57" w:line="259" w:lineRule="auto"/>
        <w:ind w:firstLine="425"/>
        <w:rPr>
          <w:rFonts w:ascii="Arial" w:eastAsia="Arial" w:hAnsi="Arial" w:cs="Arial"/>
          <w:color w:val="000000"/>
          <w:sz w:val="8"/>
          <w:szCs w:val="8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8"/>
          <w:szCs w:val="8"/>
          <w:lang w:val="de-DE" w:eastAsia="de-DE"/>
        </w:rPr>
        <w:t xml:space="preserve"> </w:t>
      </w:r>
    </w:p>
    <w:p w:rsidR="00CC2314" w:rsidRPr="00CC2314" w:rsidRDefault="00CC2314" w:rsidP="00CC2314">
      <w:pPr>
        <w:widowControl/>
        <w:autoSpaceDE/>
        <w:autoSpaceDN/>
        <w:spacing w:line="259" w:lineRule="auto"/>
        <w:ind w:right="516" w:firstLine="425"/>
        <w:jc w:val="center"/>
        <w:rPr>
          <w:rFonts w:ascii="Arial" w:eastAsia="Arial" w:hAnsi="Arial" w:cs="Arial"/>
          <w:b/>
          <w:color w:val="000000"/>
          <w:sz w:val="28"/>
          <w:lang w:val="de-DE" w:eastAsia="de-DE"/>
        </w:rPr>
      </w:pPr>
      <w:r w:rsidRPr="00CC2314">
        <w:rPr>
          <w:rFonts w:ascii="Arial" w:eastAsia="Arial" w:hAnsi="Arial" w:cs="Arial"/>
          <w:b/>
          <w:color w:val="000000"/>
          <w:sz w:val="28"/>
          <w:lang w:val="de-DE" w:eastAsia="de-DE"/>
        </w:rPr>
        <w:t xml:space="preserve">Hybrid Excellence-Network VESD Conference </w:t>
      </w:r>
    </w:p>
    <w:p w:rsidR="00CC2314" w:rsidRPr="00CC2314" w:rsidRDefault="00CC2314" w:rsidP="00CC2314">
      <w:pPr>
        <w:widowControl/>
        <w:autoSpaceDE/>
        <w:autoSpaceDN/>
        <w:spacing w:line="242" w:lineRule="auto"/>
        <w:ind w:right="371" w:firstLine="425"/>
        <w:jc w:val="center"/>
        <w:rPr>
          <w:rFonts w:ascii="Arial" w:eastAsia="Arial" w:hAnsi="Arial" w:cs="Arial"/>
          <w:color w:val="000000"/>
          <w:lang w:val="de-DE" w:eastAsia="de-DE"/>
        </w:rPr>
      </w:pPr>
      <w:r w:rsidRPr="00CC2314">
        <w:rPr>
          <w:rFonts w:ascii="Arial" w:eastAsia="Arial" w:hAnsi="Arial" w:cs="Arial"/>
          <w:b/>
          <w:color w:val="000000"/>
          <w:sz w:val="26"/>
          <w:lang w:val="de-DE" w:eastAsia="de-DE"/>
        </w:rPr>
        <w:t xml:space="preserve"> </w:t>
      </w:r>
    </w:p>
    <w:p w:rsidR="00CC2314" w:rsidRDefault="00CC2314" w:rsidP="00CC2314">
      <w:pPr>
        <w:widowControl/>
        <w:autoSpaceDE/>
        <w:autoSpaceDN/>
        <w:spacing w:after="105" w:line="259" w:lineRule="auto"/>
        <w:ind w:firstLine="425"/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</w:pPr>
      <w:proofErr w:type="spellStart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Address</w:t>
      </w:r>
      <w:proofErr w:type="spellEnd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:</w:t>
      </w:r>
      <w:r w:rsidR="00EA1EA9" w:rsidRPr="00EA1EA9">
        <w:t xml:space="preserve"> </w:t>
      </w:r>
      <w:r w:rsidR="00EA1EA9" w:rsidRPr="00EA1EA9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50032 – </w:t>
      </w:r>
      <w:proofErr w:type="spellStart"/>
      <w:r w:rsidR="00EA1EA9" w:rsidRPr="00EA1EA9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Borgo</w:t>
      </w:r>
      <w:proofErr w:type="spellEnd"/>
      <w:r w:rsidR="00EA1EA9" w:rsidRPr="00EA1EA9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San Lorenzo (FI) – Via Pietro </w:t>
      </w:r>
      <w:proofErr w:type="spellStart"/>
      <w:r w:rsidR="00EA1EA9" w:rsidRPr="00EA1EA9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Caiani</w:t>
      </w:r>
      <w:proofErr w:type="spellEnd"/>
      <w:r w:rsidR="00EA1EA9" w:rsidRPr="00EA1EA9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, 64/66</w:t>
      </w:r>
    </w:p>
    <w:p w:rsidR="00EA1EA9" w:rsidRDefault="00EA1EA9" w:rsidP="00CC2314">
      <w:pPr>
        <w:widowControl/>
        <w:autoSpaceDE/>
        <w:autoSpaceDN/>
        <w:spacing w:after="105" w:line="259" w:lineRule="auto"/>
        <w:ind w:firstLine="425"/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Website: </w:t>
      </w:r>
      <w:hyperlink r:id="rId7" w:history="1">
        <w:r w:rsidRPr="00D61B09">
          <w:rPr>
            <w:rStyle w:val="Hyperlink"/>
            <w:rFonts w:ascii="Arial" w:eastAsia="Arial" w:hAnsi="Arial" w:cs="Arial"/>
            <w:b/>
            <w:sz w:val="20"/>
            <w:szCs w:val="20"/>
            <w:lang w:val="de-DE" w:eastAsia="de-DE"/>
          </w:rPr>
          <w:t>www.giottoulivi.edu.it</w:t>
        </w:r>
      </w:hyperlink>
    </w:p>
    <w:p w:rsidR="00A93C5A" w:rsidRDefault="00A93C5A" w:rsidP="00CC2314">
      <w:pPr>
        <w:widowControl/>
        <w:autoSpaceDE/>
        <w:autoSpaceDN/>
        <w:spacing w:after="105" w:line="259" w:lineRule="auto"/>
        <w:ind w:firstLine="425"/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VESD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project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website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: </w:t>
      </w:r>
      <w:hyperlink r:id="rId8" w:history="1">
        <w:r w:rsidRPr="00D61B09">
          <w:rPr>
            <w:rStyle w:val="Hyperlink"/>
            <w:rFonts w:ascii="Arial" w:eastAsia="Arial" w:hAnsi="Arial" w:cs="Arial"/>
            <w:b/>
            <w:sz w:val="20"/>
            <w:szCs w:val="20"/>
            <w:lang w:val="de-DE" w:eastAsia="de-DE"/>
          </w:rPr>
          <w:t>https://ex-n-bbne.com/</w:t>
        </w:r>
      </w:hyperlink>
    </w:p>
    <w:p w:rsidR="00CC2314" w:rsidRPr="00CC2314" w:rsidRDefault="00CC2314" w:rsidP="00A93C5A">
      <w:pPr>
        <w:widowControl/>
        <w:autoSpaceDE/>
        <w:autoSpaceDN/>
        <w:spacing w:line="259" w:lineRule="auto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:rsidR="00CC2314" w:rsidRPr="00CC2314" w:rsidRDefault="00CC2314" w:rsidP="00CC2314">
      <w:pPr>
        <w:widowControl/>
        <w:tabs>
          <w:tab w:val="center" w:pos="3679"/>
        </w:tabs>
        <w:autoSpaceDE/>
        <w:autoSpaceDN/>
        <w:spacing w:line="259" w:lineRule="auto"/>
        <w:ind w:left="-15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Date:         </w:t>
      </w:r>
      <w:proofErr w:type="spellStart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Tuesday</w:t>
      </w:r>
      <w:proofErr w:type="spellEnd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, 28 Feb. </w:t>
      </w:r>
      <w:proofErr w:type="spellStart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to</w:t>
      </w:r>
      <w:proofErr w:type="spellEnd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Friday</w:t>
      </w:r>
      <w:proofErr w:type="spellEnd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, 03 March 2023 </w:t>
      </w:r>
    </w:p>
    <w:p w:rsidR="00CC2314" w:rsidRPr="00CC2314" w:rsidRDefault="00CC2314" w:rsidP="00CC2314">
      <w:pPr>
        <w:widowControl/>
        <w:tabs>
          <w:tab w:val="center" w:pos="4279"/>
        </w:tabs>
        <w:autoSpaceDE/>
        <w:autoSpaceDN/>
        <w:spacing w:line="259" w:lineRule="auto"/>
        <w:ind w:left="-15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Times:      28.02.2023, </w:t>
      </w:r>
      <w:proofErr w:type="spellStart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since</w:t>
      </w:r>
      <w:proofErr w:type="spellEnd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03:00 p</w:t>
      </w:r>
      <w:r w:rsidR="002E28C5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.m. </w:t>
      </w:r>
      <w:proofErr w:type="spellStart"/>
      <w:r w:rsidR="002E28C5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to</w:t>
      </w:r>
      <w:proofErr w:type="spellEnd"/>
      <w:r w:rsidR="002E28C5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03.03.2023</w:t>
      </w:r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to</w:t>
      </w:r>
      <w:proofErr w:type="spellEnd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12.00 a.m.  </w:t>
      </w:r>
    </w:p>
    <w:p w:rsidR="00CC2314" w:rsidRPr="00CC2314" w:rsidRDefault="00CC2314" w:rsidP="00CC2314">
      <w:pPr>
        <w:widowControl/>
        <w:autoSpaceDE/>
        <w:autoSpaceDN/>
        <w:spacing w:line="259" w:lineRule="auto"/>
        <w:ind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CC2314" w:rsidRDefault="00CC2314" w:rsidP="00CC2314">
      <w:pPr>
        <w:keepNext/>
        <w:keepLines/>
        <w:widowControl/>
        <w:autoSpaceDE/>
        <w:autoSpaceDN/>
        <w:spacing w:line="259" w:lineRule="auto"/>
        <w:ind w:left="-5" w:firstLine="425"/>
        <w:outlineLvl w:val="1"/>
        <w:rPr>
          <w:rFonts w:ascii="Arial" w:eastAsia="Arial" w:hAnsi="Arial" w:cs="Arial"/>
          <w:b/>
          <w:color w:val="000000"/>
          <w:sz w:val="20"/>
          <w:szCs w:val="20"/>
          <w:u w:val="single" w:color="000000"/>
          <w:lang w:val="de-DE" w:eastAsia="de-DE"/>
        </w:rPr>
      </w:pPr>
      <w:proofErr w:type="spellStart"/>
      <w:r w:rsidRPr="00CC2314">
        <w:rPr>
          <w:rFonts w:ascii="Arial" w:eastAsia="Arial" w:hAnsi="Arial" w:cs="Arial"/>
          <w:b/>
          <w:color w:val="000000"/>
          <w:sz w:val="20"/>
          <w:szCs w:val="20"/>
          <w:u w:val="single" w:color="000000"/>
          <w:lang w:val="de-DE" w:eastAsia="de-DE"/>
        </w:rPr>
        <w:t>Tuesday</w:t>
      </w:r>
      <w:proofErr w:type="spellEnd"/>
      <w:r w:rsidRPr="00CC2314">
        <w:rPr>
          <w:rFonts w:ascii="Arial" w:eastAsia="Arial" w:hAnsi="Arial" w:cs="Arial"/>
          <w:b/>
          <w:color w:val="000000"/>
          <w:sz w:val="20"/>
          <w:szCs w:val="20"/>
          <w:u w:color="000000"/>
          <w:lang w:val="de-DE" w:eastAsia="de-DE"/>
        </w:rPr>
        <w:t>,</w:t>
      </w:r>
      <w:r w:rsidRPr="00CC2314">
        <w:rPr>
          <w:rFonts w:ascii="Arial" w:eastAsia="Arial" w:hAnsi="Arial" w:cs="Arial"/>
          <w:b/>
          <w:color w:val="000000"/>
          <w:sz w:val="20"/>
          <w:szCs w:val="20"/>
          <w:u w:val="single" w:color="000000"/>
          <w:lang w:val="de-DE" w:eastAsia="de-DE"/>
        </w:rPr>
        <w:t xml:space="preserve"> 28.02.2023</w:t>
      </w:r>
      <w:r w:rsidRPr="00CC2314">
        <w:rPr>
          <w:rFonts w:ascii="Arial" w:eastAsia="Arial" w:hAnsi="Arial" w:cs="Arial"/>
          <w:b/>
          <w:color w:val="000000"/>
          <w:sz w:val="20"/>
          <w:szCs w:val="20"/>
          <w:u w:color="000000"/>
          <w:lang w:val="de-DE" w:eastAsia="de-DE"/>
        </w:rPr>
        <w:t xml:space="preserve"> </w:t>
      </w:r>
    </w:p>
    <w:p w:rsidR="00CC2314" w:rsidRPr="00CC2314" w:rsidRDefault="00CC2314" w:rsidP="00CC2314">
      <w:pPr>
        <w:widowControl/>
        <w:autoSpaceDE/>
        <w:autoSpaceDN/>
        <w:spacing w:line="259" w:lineRule="auto"/>
        <w:ind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CC2314" w:rsidRDefault="00EA1EA9" w:rsidP="00EA1EA9">
      <w:pPr>
        <w:widowControl/>
        <w:autoSpaceDE/>
        <w:autoSpaceDN/>
        <w:spacing w:after="5" w:line="249" w:lineRule="auto"/>
        <w:ind w:right="499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</w:t>
      </w:r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03.00 p.m.        Online- Network-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opening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-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get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togeher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, Welcome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speeches</w:t>
      </w:r>
      <w:proofErr w:type="spellEnd"/>
    </w:p>
    <w:p w:rsidR="00CC2314" w:rsidRPr="00CC2314" w:rsidRDefault="00EA1EA9" w:rsidP="00EA1EA9">
      <w:pPr>
        <w:widowControl/>
        <w:autoSpaceDE/>
        <w:autoSpaceDN/>
        <w:spacing w:after="5" w:line="249" w:lineRule="auto"/>
        <w:ind w:right="499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                      </w:t>
      </w:r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Welcome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by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the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Head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of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the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VET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school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,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Director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CC2314" w:rsidRDefault="00EA1EA9" w:rsidP="00EA1EA9">
      <w:pPr>
        <w:widowControl/>
        <w:autoSpaceDE/>
        <w:autoSpaceDN/>
        <w:spacing w:after="5" w:line="249" w:lineRule="auto"/>
        <w:ind w:left="720" w:right="499" w:firstLine="720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Greetings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–City/Regional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Municipality</w:t>
      </w:r>
      <w:proofErr w:type="spellEnd"/>
    </w:p>
    <w:p w:rsidR="00CC2314" w:rsidRPr="00CC2314" w:rsidRDefault="00EA1EA9" w:rsidP="00EA1EA9">
      <w:pPr>
        <w:widowControl/>
        <w:autoSpaceDE/>
        <w:autoSpaceDN/>
        <w:spacing w:after="5" w:line="249" w:lineRule="auto"/>
        <w:ind w:right="499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                     </w:t>
      </w:r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Greetings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– National, ital.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Ministry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of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Education,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department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for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VET</w:t>
      </w:r>
    </w:p>
    <w:p w:rsidR="00CC2314" w:rsidRPr="00CC2314" w:rsidRDefault="00EA1EA9" w:rsidP="00EA1EA9">
      <w:pPr>
        <w:widowControl/>
        <w:autoSpaceDE/>
        <w:autoSpaceDN/>
        <w:spacing w:after="5" w:line="249" w:lineRule="auto"/>
        <w:ind w:right="499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                     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Greetings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– EU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Commission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ital. MEPs</w:t>
      </w:r>
    </w:p>
    <w:p w:rsidR="00CC2314" w:rsidRPr="00CC2314" w:rsidRDefault="00CC2314" w:rsidP="00CC2314">
      <w:pPr>
        <w:widowControl/>
        <w:autoSpaceDE/>
        <w:autoSpaceDN/>
        <w:spacing w:after="5" w:line="249" w:lineRule="auto"/>
        <w:ind w:left="1416" w:right="499" w:firstLine="425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               … </w:t>
      </w:r>
    </w:p>
    <w:p w:rsidR="00CC2314" w:rsidRPr="00CC2314" w:rsidRDefault="00CC2314" w:rsidP="00CC2314">
      <w:pPr>
        <w:widowControl/>
        <w:autoSpaceDE/>
        <w:autoSpaceDN/>
        <w:spacing w:after="5" w:line="249" w:lineRule="auto"/>
        <w:ind w:left="2" w:right="499" w:firstLine="425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               „The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goals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for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the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development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of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Excellence Network VESD“ </w:t>
      </w:r>
    </w:p>
    <w:p w:rsidR="00CC2314" w:rsidRPr="00CC2314" w:rsidRDefault="00CC2314" w:rsidP="00CC2314">
      <w:pPr>
        <w:widowControl/>
        <w:autoSpaceDE/>
        <w:autoSpaceDN/>
        <w:spacing w:after="5" w:line="249" w:lineRule="auto"/>
        <w:ind w:left="2" w:right="499" w:firstLine="425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               Status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report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–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OStD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Stefan Nowatschin, Head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of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Ex-N-VESD</w:t>
      </w:r>
    </w:p>
    <w:p w:rsidR="00CC2314" w:rsidRPr="00CC2314" w:rsidRDefault="00CC2314" w:rsidP="00CC2314">
      <w:pPr>
        <w:widowControl/>
        <w:autoSpaceDE/>
        <w:autoSpaceDN/>
        <w:spacing w:after="5" w:line="249" w:lineRule="auto"/>
        <w:ind w:left="2" w:right="499" w:firstLine="425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:rsidR="00CC2314" w:rsidRPr="00CC2314" w:rsidRDefault="00CC2314" w:rsidP="00CC2314">
      <w:pPr>
        <w:widowControl/>
        <w:autoSpaceDE/>
        <w:autoSpaceDN/>
        <w:spacing w:after="5" w:line="249" w:lineRule="auto"/>
        <w:ind w:left="2" w:right="499" w:firstLine="425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05:00 p.m.       Online – Networking/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first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dialoge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rounds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</w:t>
      </w:r>
    </w:p>
    <w:p w:rsidR="00CC2314" w:rsidRPr="00CC2314" w:rsidRDefault="00CC2314" w:rsidP="00CC2314">
      <w:pPr>
        <w:widowControl/>
        <w:autoSpaceDE/>
        <w:autoSpaceDN/>
        <w:spacing w:after="5" w:line="249" w:lineRule="auto"/>
        <w:ind w:left="2" w:right="499" w:firstLine="425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06:00 p.m.      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Closing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ab/>
      </w:r>
    </w:p>
    <w:p w:rsidR="00CC2314" w:rsidRPr="00CC2314" w:rsidRDefault="00CC2314" w:rsidP="00CC2314">
      <w:pPr>
        <w:widowControl/>
        <w:autoSpaceDE/>
        <w:autoSpaceDN/>
        <w:spacing w:after="5" w:line="249" w:lineRule="auto"/>
        <w:ind w:left="2" w:right="499" w:firstLine="425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:rsidR="00CC2314" w:rsidRPr="00CC2314" w:rsidRDefault="00CC2314" w:rsidP="00CC2314">
      <w:pPr>
        <w:widowControl/>
        <w:autoSpaceDE/>
        <w:autoSpaceDN/>
        <w:spacing w:after="5" w:line="249" w:lineRule="auto"/>
        <w:ind w:left="2" w:right="499" w:firstLine="425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07:00 p.m.      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Sustainable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lunch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-break/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dinner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CC2314" w:rsidRDefault="00CC2314" w:rsidP="00CC2314">
      <w:pPr>
        <w:widowControl/>
        <w:autoSpaceDE/>
        <w:autoSpaceDN/>
        <w:spacing w:after="5" w:line="249" w:lineRule="auto"/>
        <w:ind w:left="2" w:right="499" w:firstLine="425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CC2314" w:rsidRDefault="00CC2314" w:rsidP="00CC2314">
      <w:pPr>
        <w:widowControl/>
        <w:autoSpaceDE/>
        <w:autoSpaceDN/>
        <w:spacing w:after="5" w:line="249" w:lineRule="auto"/>
        <w:ind w:left="2" w:right="499" w:firstLine="425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val="de-DE" w:eastAsia="de-DE"/>
        </w:rPr>
      </w:pPr>
      <w:proofErr w:type="spellStart"/>
      <w:r w:rsidRPr="00CC2314">
        <w:rPr>
          <w:rFonts w:ascii="Arial" w:eastAsia="Arial" w:hAnsi="Arial" w:cs="Arial"/>
          <w:b/>
          <w:color w:val="000000"/>
          <w:sz w:val="20"/>
          <w:szCs w:val="20"/>
          <w:u w:val="single"/>
          <w:lang w:val="de-DE" w:eastAsia="de-DE"/>
        </w:rPr>
        <w:t>Wednesday</w:t>
      </w:r>
      <w:proofErr w:type="spellEnd"/>
      <w:r w:rsidRPr="00CC2314">
        <w:rPr>
          <w:rFonts w:ascii="Arial" w:eastAsia="Arial" w:hAnsi="Arial" w:cs="Arial"/>
          <w:b/>
          <w:color w:val="000000"/>
          <w:sz w:val="20"/>
          <w:szCs w:val="20"/>
          <w:u w:val="single"/>
          <w:lang w:val="de-DE" w:eastAsia="de-DE"/>
        </w:rPr>
        <w:t xml:space="preserve">, 01.03.2023 </w:t>
      </w:r>
    </w:p>
    <w:p w:rsidR="00CC2314" w:rsidRPr="00CC2314" w:rsidRDefault="00CC2314" w:rsidP="00CC2314">
      <w:pPr>
        <w:widowControl/>
        <w:autoSpaceDE/>
        <w:autoSpaceDN/>
        <w:spacing w:after="5" w:line="249" w:lineRule="auto"/>
        <w:ind w:left="2" w:right="499" w:firstLine="425"/>
        <w:jc w:val="both"/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</w:pPr>
    </w:p>
    <w:p w:rsidR="00CC2314" w:rsidRPr="00CC2314" w:rsidRDefault="00CC2314" w:rsidP="00CC2314">
      <w:pPr>
        <w:widowControl/>
        <w:autoSpaceDE/>
        <w:autoSpaceDN/>
        <w:spacing w:line="259" w:lineRule="auto"/>
        <w:ind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:rsidR="00CC2314" w:rsidRPr="00CC2314" w:rsidRDefault="00CC2314" w:rsidP="00CC2314">
      <w:pPr>
        <w:widowControl/>
        <w:tabs>
          <w:tab w:val="center" w:pos="4888"/>
        </w:tabs>
        <w:autoSpaceDE/>
        <w:autoSpaceDN/>
        <w:spacing w:after="5" w:line="249" w:lineRule="auto"/>
        <w:ind w:left="-8" w:firstLine="425"/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09:00 a.m.   </w:t>
      </w:r>
      <w:proofErr w:type="spellStart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Visiting</w:t>
      </w:r>
      <w:proofErr w:type="spellEnd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VESD </w:t>
      </w:r>
      <w:proofErr w:type="spellStart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learning</w:t>
      </w:r>
      <w:proofErr w:type="spellEnd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programs</w:t>
      </w:r>
      <w:proofErr w:type="spellEnd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live in </w:t>
      </w:r>
      <w:proofErr w:type="spellStart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the</w:t>
      </w:r>
      <w:proofErr w:type="spellEnd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VET </w:t>
      </w:r>
      <w:proofErr w:type="spellStart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school</w:t>
      </w:r>
      <w:proofErr w:type="spellEnd"/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    </w:t>
      </w:r>
    </w:p>
    <w:p w:rsidR="00CC2314" w:rsidRPr="00CC2314" w:rsidRDefault="00CC2314" w:rsidP="00CC2314">
      <w:pPr>
        <w:widowControl/>
        <w:tabs>
          <w:tab w:val="center" w:pos="4888"/>
        </w:tabs>
        <w:autoSpaceDE/>
        <w:autoSpaceDN/>
        <w:spacing w:after="5" w:line="249" w:lineRule="auto"/>
        <w:ind w:left="10" w:firstLine="425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ab/>
      </w: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ab/>
        <w:t xml:space="preserve">                        </w:t>
      </w:r>
    </w:p>
    <w:p w:rsidR="00A93C5A" w:rsidRDefault="00A93C5A" w:rsidP="00A93C5A">
      <w:pPr>
        <w:widowControl/>
        <w:autoSpaceDE/>
        <w:autoSpaceDN/>
        <w:spacing w:after="5" w:line="249" w:lineRule="auto"/>
        <w:ind w:right="499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:rsidR="00CC2314" w:rsidRPr="00CC2314" w:rsidRDefault="00A93C5A" w:rsidP="00A93C5A">
      <w:pPr>
        <w:widowControl/>
        <w:autoSpaceDE/>
        <w:autoSpaceDN/>
        <w:spacing w:after="5" w:line="249" w:lineRule="auto"/>
        <w:ind w:right="499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</w:t>
      </w:r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12.00 a.m.    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Sustainable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lunch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-break/</w:t>
      </w:r>
      <w:proofErr w:type="spellStart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dinner</w:t>
      </w:r>
      <w:proofErr w:type="spellEnd"/>
      <w:r w:rsidR="00CC2314"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</w:t>
      </w:r>
    </w:p>
    <w:p w:rsidR="00CC2314" w:rsidRPr="00CC2314" w:rsidRDefault="00CC2314" w:rsidP="00CC2314">
      <w:pPr>
        <w:widowControl/>
        <w:autoSpaceDE/>
        <w:autoSpaceDN/>
        <w:spacing w:line="259" w:lineRule="auto"/>
        <w:ind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CC2314" w:rsidRDefault="00CC2314" w:rsidP="00CC2314">
      <w:pPr>
        <w:widowControl/>
        <w:tabs>
          <w:tab w:val="center" w:pos="5367"/>
        </w:tabs>
        <w:autoSpaceDE/>
        <w:autoSpaceDN/>
        <w:spacing w:after="5" w:line="249" w:lineRule="auto"/>
        <w:ind w:left="-8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01.30 p.m.     Online -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Thematic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dialogue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forums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CC2314" w:rsidRDefault="00CC2314" w:rsidP="00CC2314">
      <w:pPr>
        <w:widowControl/>
        <w:tabs>
          <w:tab w:val="center" w:pos="5367"/>
        </w:tabs>
        <w:autoSpaceDE/>
        <w:autoSpaceDN/>
        <w:spacing w:after="5" w:line="249" w:lineRule="auto"/>
        <w:ind w:left="-8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:rsidR="00CC2314" w:rsidRPr="00CC2314" w:rsidRDefault="00CC2314" w:rsidP="00CC2314">
      <w:pPr>
        <w:widowControl/>
        <w:tabs>
          <w:tab w:val="center" w:pos="5367"/>
        </w:tabs>
        <w:autoSpaceDE/>
        <w:autoSpaceDN/>
        <w:spacing w:after="5" w:line="249" w:lineRule="auto"/>
        <w:ind w:left="-8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            Online –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discussion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CC2314" w:rsidRDefault="00CC2314" w:rsidP="00CC2314">
      <w:pPr>
        <w:widowControl/>
        <w:tabs>
          <w:tab w:val="center" w:pos="5367"/>
        </w:tabs>
        <w:autoSpaceDE/>
        <w:autoSpaceDN/>
        <w:spacing w:after="5" w:line="249" w:lineRule="auto"/>
        <w:ind w:left="-8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:rsidR="00CC2314" w:rsidRPr="00CC2314" w:rsidRDefault="00CC2314" w:rsidP="00CC2314">
      <w:pPr>
        <w:widowControl/>
        <w:tabs>
          <w:tab w:val="center" w:pos="5367"/>
        </w:tabs>
        <w:autoSpaceDE/>
        <w:autoSpaceDN/>
        <w:spacing w:after="5" w:line="249" w:lineRule="auto"/>
        <w:ind w:left="-8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            Online -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networking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</w:t>
      </w:r>
    </w:p>
    <w:p w:rsidR="00CC2314" w:rsidRPr="00CC2314" w:rsidRDefault="00CC2314" w:rsidP="00CC2314">
      <w:pPr>
        <w:widowControl/>
        <w:autoSpaceDE/>
        <w:autoSpaceDN/>
        <w:spacing w:line="259" w:lineRule="auto"/>
        <w:ind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               </w:t>
      </w:r>
    </w:p>
    <w:p w:rsidR="00CC2314" w:rsidRPr="00CC2314" w:rsidRDefault="00CC2314" w:rsidP="00CC2314">
      <w:pPr>
        <w:widowControl/>
        <w:autoSpaceDE/>
        <w:autoSpaceDN/>
        <w:spacing w:line="259" w:lineRule="auto"/>
        <w:ind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</w:p>
    <w:p w:rsidR="00CC2314" w:rsidRPr="00CC2314" w:rsidRDefault="00CC2314" w:rsidP="000C2683">
      <w:pPr>
        <w:widowControl/>
        <w:tabs>
          <w:tab w:val="center" w:pos="2487"/>
        </w:tabs>
        <w:autoSpaceDE/>
        <w:autoSpaceDN/>
        <w:spacing w:after="100" w:afterAutospacing="1"/>
        <w:ind w:left="-6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05.00 p.m.     End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of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event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on </w:t>
      </w:r>
      <w:proofErr w:type="spellStart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day</w:t>
      </w:r>
      <w:proofErr w:type="spellEnd"/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2  </w:t>
      </w:r>
    </w:p>
    <w:p w:rsidR="000C2683" w:rsidRDefault="000C2683" w:rsidP="00CC2314">
      <w:pPr>
        <w:widowControl/>
        <w:tabs>
          <w:tab w:val="center" w:pos="2487"/>
        </w:tabs>
        <w:autoSpaceDE/>
        <w:autoSpaceDN/>
        <w:spacing w:after="100" w:afterAutospacing="1"/>
        <w:ind w:left="-6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:rsidR="00CC2314" w:rsidRPr="00CC2314" w:rsidRDefault="00CC2314" w:rsidP="00CC2314">
      <w:pPr>
        <w:widowControl/>
        <w:tabs>
          <w:tab w:val="center" w:pos="2487"/>
        </w:tabs>
        <w:autoSpaceDE/>
        <w:autoSpaceDN/>
        <w:spacing w:after="100" w:afterAutospacing="1"/>
        <w:ind w:left="-6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07.00 p.m.     Dinner</w:t>
      </w:r>
    </w:p>
    <w:p w:rsidR="00CC2314" w:rsidRPr="00CC2314" w:rsidRDefault="00CC2314" w:rsidP="00CC2314">
      <w:pPr>
        <w:widowControl/>
        <w:autoSpaceDE/>
        <w:autoSpaceDN/>
        <w:spacing w:line="259" w:lineRule="auto"/>
        <w:ind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Trebuchet MS" w:hAnsi="Arial" w:cs="Arial"/>
          <w:color w:val="000000"/>
          <w:sz w:val="20"/>
          <w:szCs w:val="20"/>
          <w:lang w:val="de-DE" w:eastAsia="de-DE"/>
        </w:rPr>
        <w:lastRenderedPageBreak/>
        <w:tab/>
      </w:r>
      <w:r w:rsidRPr="00CC2314">
        <w:rPr>
          <w:rFonts w:ascii="Arial" w:eastAsia="Trebuchet MS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Default="00CC2314" w:rsidP="00CC2314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          </w:t>
      </w:r>
      <w:r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ab/>
      </w:r>
      <w:r w:rsidR="000C2683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                                                                             </w:t>
      </w:r>
    </w:p>
    <w:p w:rsidR="00CC2314" w:rsidRPr="00CC2314" w:rsidRDefault="00A8581F" w:rsidP="00CC2314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b/>
          <w:color w:val="000000"/>
          <w:sz w:val="20"/>
          <w:szCs w:val="20"/>
          <w:u w:val="single"/>
          <w:lang w:val="de-DE" w:eastAsia="de-DE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            </w:t>
      </w:r>
      <w:proofErr w:type="spellStart"/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u w:val="single"/>
          <w:lang w:val="de-DE" w:eastAsia="de-DE"/>
        </w:rPr>
        <w:t>Thursday</w:t>
      </w:r>
      <w:proofErr w:type="spellEnd"/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,</w:t>
      </w:r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u w:val="single"/>
          <w:lang w:val="de-DE" w:eastAsia="de-DE"/>
        </w:rPr>
        <w:t xml:space="preserve"> 02.03.2023 </w:t>
      </w:r>
    </w:p>
    <w:p w:rsidR="002E28C5" w:rsidRDefault="002E28C5" w:rsidP="00CC2314">
      <w:pPr>
        <w:widowControl/>
        <w:autoSpaceDE/>
        <w:autoSpaceDN/>
        <w:spacing w:after="117" w:line="259" w:lineRule="auto"/>
        <w:ind w:left="-673" w:right="-3490" w:firstLine="1393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:rsidR="00CC2314" w:rsidRPr="00A93C5A" w:rsidRDefault="00A8581F" w:rsidP="00A8581F">
      <w:pPr>
        <w:widowControl/>
        <w:autoSpaceDE/>
        <w:autoSpaceDN/>
        <w:spacing w:after="117" w:line="259" w:lineRule="auto"/>
        <w:ind w:right="-3490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</w:t>
      </w:r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08.30 a.m.      Arrival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and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sustainable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standing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coffee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–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get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together</w:t>
      </w:r>
      <w:proofErr w:type="spellEnd"/>
    </w:p>
    <w:p w:rsidR="00A8581F" w:rsidRDefault="00CC2314" w:rsidP="00A8581F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r w:rsidR="00A8581F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A93C5A" w:rsidRDefault="00A8581F" w:rsidP="00A8581F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   </w:t>
      </w:r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09.00 a.m.      Welcome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by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the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organising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team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/ </w:t>
      </w:r>
      <w:proofErr w:type="spellStart"/>
      <w:r w:rsidR="00C05E8A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Reflection</w:t>
      </w:r>
      <w:proofErr w:type="spellEnd"/>
      <w:r w:rsidR="00C05E8A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05E8A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and</w:t>
      </w:r>
      <w:proofErr w:type="spellEnd"/>
      <w:r w:rsidR="00C05E8A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05E8A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feedback</w:t>
      </w:r>
      <w:proofErr w:type="spellEnd"/>
      <w:r w:rsidR="00C05E8A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on </w:t>
      </w:r>
      <w:proofErr w:type="spellStart"/>
      <w:r w:rsidR="00C05E8A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the</w:t>
      </w:r>
      <w:proofErr w:type="spellEnd"/>
      <w:r w:rsidR="00C05E8A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2nd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conference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day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A93C5A" w:rsidRDefault="00CC2314" w:rsidP="00CC2314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A93C5A" w:rsidRDefault="00A8581F" w:rsidP="00A8581F">
      <w:pPr>
        <w:widowControl/>
        <w:autoSpaceDE/>
        <w:autoSpaceDN/>
        <w:spacing w:after="117" w:line="259" w:lineRule="auto"/>
        <w:ind w:right="-3490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</w:t>
      </w:r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09.30 a.m.     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Visiting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of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a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sustainability-oriented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regional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enterprise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…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or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/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and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… </w:t>
      </w:r>
    </w:p>
    <w:p w:rsidR="00CC2314" w:rsidRPr="00A93C5A" w:rsidRDefault="00CC2314" w:rsidP="00CC2314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             </w:t>
      </w:r>
      <w:r w:rsidR="004A567B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    </w:t>
      </w:r>
      <w:proofErr w:type="spellStart"/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Thematic</w:t>
      </w:r>
      <w:proofErr w:type="spellEnd"/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dialogue</w:t>
      </w:r>
      <w:proofErr w:type="spellEnd"/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forums</w:t>
      </w:r>
      <w:proofErr w:type="spellEnd"/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/</w:t>
      </w:r>
      <w:proofErr w:type="spellStart"/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discussion</w:t>
      </w:r>
      <w:proofErr w:type="spellEnd"/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/</w:t>
      </w:r>
      <w:proofErr w:type="spellStart"/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networking</w:t>
      </w:r>
      <w:proofErr w:type="spellEnd"/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</w:t>
      </w:r>
    </w:p>
    <w:p w:rsidR="00CC2314" w:rsidRPr="00A93C5A" w:rsidRDefault="00CC2314" w:rsidP="00C05E8A">
      <w:pPr>
        <w:widowControl/>
        <w:autoSpaceDE/>
        <w:autoSpaceDN/>
        <w:spacing w:after="117" w:line="259" w:lineRule="auto"/>
        <w:ind w:right="-3490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:rsidR="00CC2314" w:rsidRPr="00A93C5A" w:rsidRDefault="00A8581F" w:rsidP="00A8581F">
      <w:pPr>
        <w:widowControl/>
        <w:autoSpaceDE/>
        <w:autoSpaceDN/>
        <w:spacing w:after="117" w:line="259" w:lineRule="auto"/>
        <w:ind w:right="-3490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</w:t>
      </w:r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12.00. a.m.    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Sustainable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lunch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-break/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dinner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ab/>
        <w:t xml:space="preserve">   </w:t>
      </w:r>
    </w:p>
    <w:p w:rsidR="00CC2314" w:rsidRPr="00A93C5A" w:rsidRDefault="00CC2314" w:rsidP="00CC2314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A93C5A" w:rsidRDefault="00A8581F" w:rsidP="00A8581F">
      <w:pPr>
        <w:widowControl/>
        <w:autoSpaceDE/>
        <w:autoSpaceDN/>
        <w:spacing w:after="117" w:line="259" w:lineRule="auto"/>
        <w:ind w:right="-3490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</w:t>
      </w:r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02.00 p.m.     Online –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report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about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the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results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- 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enterprises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visit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EA1EA9" w:rsidRPr="00A93C5A" w:rsidRDefault="00CC2314" w:rsidP="00C05E8A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            </w:t>
      </w:r>
      <w:r w:rsidR="00C05E8A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        </w:t>
      </w:r>
    </w:p>
    <w:p w:rsidR="00C05E8A" w:rsidRPr="00A93C5A" w:rsidRDefault="00A8581F" w:rsidP="00EA1EA9">
      <w:pPr>
        <w:widowControl/>
        <w:autoSpaceDE/>
        <w:autoSpaceDN/>
        <w:spacing w:after="117" w:line="259" w:lineRule="auto"/>
        <w:ind w:left="767" w:right="-3490" w:firstLine="673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</w:t>
      </w:r>
      <w:bookmarkStart w:id="0" w:name="_GoBack"/>
      <w:bookmarkEnd w:id="0"/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Examples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of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innovation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VESD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and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Green TVET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projects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world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wide</w:t>
      </w:r>
      <w:proofErr w:type="spellEnd"/>
    </w:p>
    <w:p w:rsidR="00CC2314" w:rsidRPr="00A93C5A" w:rsidRDefault="00A8581F" w:rsidP="00C05E8A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    </w:t>
      </w:r>
      <w:r w:rsidR="005C4762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03.30 p.m.</w:t>
      </w:r>
      <w:r w:rsidR="00C05E8A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</w:t>
      </w:r>
      <w:proofErr w:type="spellStart"/>
      <w:r w:rsidR="00C05E8A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Mrs.</w:t>
      </w:r>
      <w:proofErr w:type="spellEnd"/>
      <w:r w:rsidR="00C05E8A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Prof. Dr. Meltem Huri </w:t>
      </w:r>
      <w:proofErr w:type="spellStart"/>
      <w:r w:rsidR="00C05E8A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Baturay</w:t>
      </w:r>
      <w:proofErr w:type="spellEnd"/>
      <w:r w:rsidR="00C05E8A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, University Ankara (Turkey) – Digital </w:t>
      </w:r>
      <w:proofErr w:type="spellStart"/>
      <w:r w:rsidR="00C05E8A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solutions</w:t>
      </w:r>
      <w:proofErr w:type="spellEnd"/>
      <w:r w:rsidR="00C05E8A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AR/VR … </w:t>
      </w:r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</w:t>
      </w:r>
    </w:p>
    <w:p w:rsidR="00CC2314" w:rsidRPr="00A93C5A" w:rsidRDefault="00CC2314" w:rsidP="00CC2314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A93C5A" w:rsidRDefault="00A8581F" w:rsidP="00A8581F">
      <w:pPr>
        <w:widowControl/>
        <w:autoSpaceDE/>
        <w:autoSpaceDN/>
        <w:spacing w:after="117" w:line="259" w:lineRule="auto"/>
        <w:ind w:right="-3490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</w:t>
      </w:r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05.00 p.m.     End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of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event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on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day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3 </w:t>
      </w:r>
    </w:p>
    <w:p w:rsidR="00CC2314" w:rsidRPr="00A93C5A" w:rsidRDefault="00CC2314" w:rsidP="00CC2314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:rsidR="00CC2314" w:rsidRPr="00A93C5A" w:rsidRDefault="00A8581F" w:rsidP="00A8581F">
      <w:pPr>
        <w:widowControl/>
        <w:autoSpaceDE/>
        <w:autoSpaceDN/>
        <w:spacing w:after="117" w:line="259" w:lineRule="auto"/>
        <w:ind w:right="-3490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</w:t>
      </w:r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07.00 p.m.     Dinner </w:t>
      </w:r>
    </w:p>
    <w:p w:rsidR="00CC2314" w:rsidRPr="00CC2314" w:rsidRDefault="00CC2314" w:rsidP="00CC2314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</w:p>
    <w:p w:rsidR="00CC2314" w:rsidRPr="00CC2314" w:rsidRDefault="00CC2314" w:rsidP="00CC2314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</w:p>
    <w:p w:rsidR="00CC2314" w:rsidRPr="00CC2314" w:rsidRDefault="00A8581F" w:rsidP="00A8581F">
      <w:pPr>
        <w:widowControl/>
        <w:autoSpaceDE/>
        <w:autoSpaceDN/>
        <w:spacing w:after="117" w:line="259" w:lineRule="auto"/>
        <w:ind w:right="-3490"/>
        <w:rPr>
          <w:rFonts w:ascii="Arial" w:eastAsia="Arial" w:hAnsi="Arial" w:cs="Arial"/>
          <w:b/>
          <w:color w:val="000000"/>
          <w:sz w:val="20"/>
          <w:szCs w:val="20"/>
          <w:u w:val="single"/>
          <w:lang w:val="de-DE" w:eastAsia="de-DE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         </w:t>
      </w:r>
      <w:proofErr w:type="spellStart"/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u w:val="single"/>
          <w:lang w:val="de-DE" w:eastAsia="de-DE"/>
        </w:rPr>
        <w:t>Friday</w:t>
      </w:r>
      <w:proofErr w:type="spellEnd"/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u w:val="single"/>
          <w:lang w:val="de-DE" w:eastAsia="de-DE"/>
        </w:rPr>
        <w:t>, 03.03.2023</w:t>
      </w:r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</w:p>
    <w:p w:rsidR="00CC2314" w:rsidRPr="00CC2314" w:rsidRDefault="00CC2314" w:rsidP="00CC2314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</w:pPr>
      <w:r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</w:p>
    <w:p w:rsidR="00CC2314" w:rsidRPr="00A93C5A" w:rsidRDefault="00A8581F" w:rsidP="00A8581F">
      <w:pPr>
        <w:widowControl/>
        <w:autoSpaceDE/>
        <w:autoSpaceDN/>
        <w:spacing w:after="117" w:line="259" w:lineRule="auto"/>
        <w:ind w:right="-3490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</w:t>
      </w:r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08.30 a.m.      Arrival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and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sustainable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standing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coffee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</w:t>
      </w:r>
    </w:p>
    <w:p w:rsidR="00CC2314" w:rsidRPr="00A93C5A" w:rsidRDefault="00CC2314" w:rsidP="00CC2314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A93C5A" w:rsidRDefault="00A8581F" w:rsidP="00A8581F">
      <w:pPr>
        <w:widowControl/>
        <w:autoSpaceDE/>
        <w:autoSpaceDN/>
        <w:spacing w:after="117" w:line="259" w:lineRule="auto"/>
        <w:ind w:right="-3490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</w:t>
      </w:r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09.00 a.m.      Welcome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by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the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organising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team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/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Reflection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and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feedback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on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the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3nd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conference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day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A93C5A" w:rsidRDefault="00CC2314" w:rsidP="00CC2314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A93C5A" w:rsidRDefault="00A8581F" w:rsidP="00A8581F">
      <w:pPr>
        <w:widowControl/>
        <w:autoSpaceDE/>
        <w:autoSpaceDN/>
        <w:spacing w:after="117" w:line="259" w:lineRule="auto"/>
        <w:ind w:right="-3490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</w:t>
      </w:r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09:30 a.m.      Online- Conference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with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global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partners</w:t>
      </w:r>
      <w:proofErr w:type="spellEnd"/>
    </w:p>
    <w:p w:rsidR="00CC2314" w:rsidRPr="00A93C5A" w:rsidRDefault="00CC2314" w:rsidP="00CC2314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CC2314" w:rsidRPr="00A93C5A" w:rsidRDefault="00A8581F" w:rsidP="00A8581F">
      <w:pPr>
        <w:widowControl/>
        <w:autoSpaceDE/>
        <w:autoSpaceDN/>
        <w:spacing w:after="117" w:line="259" w:lineRule="auto"/>
        <w:ind w:right="-3490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</w:t>
      </w:r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11.30 a.m.      Conference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evaluation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and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next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Excellence-Network VESD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conferences</w:t>
      </w:r>
      <w:proofErr w:type="spellEnd"/>
    </w:p>
    <w:p w:rsidR="00CC2314" w:rsidRPr="00A93C5A" w:rsidRDefault="00CC2314" w:rsidP="00CC2314">
      <w:pPr>
        <w:widowControl/>
        <w:autoSpaceDE/>
        <w:autoSpaceDN/>
        <w:spacing w:after="117" w:line="259" w:lineRule="auto"/>
        <w:ind w:left="-673" w:right="-3490" w:firstLine="425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57679A" w:rsidRPr="00A93C5A" w:rsidRDefault="00A8581F" w:rsidP="00A8581F">
      <w:pPr>
        <w:widowControl/>
        <w:autoSpaceDE/>
        <w:autoSpaceDN/>
        <w:spacing w:after="117" w:line="259" w:lineRule="auto"/>
        <w:ind w:right="-3490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        </w:t>
      </w:r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12.00 a.m.      End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of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conference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and</w:t>
      </w:r>
      <w:proofErr w:type="spellEnd"/>
      <w:r w:rsidR="00CC2314" w:rsidRPr="00A93C5A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goodbye </w:t>
      </w:r>
    </w:p>
    <w:p w:rsidR="00CC2314" w:rsidRDefault="00CC2314" w:rsidP="00CC2314">
      <w:pPr>
        <w:widowControl/>
        <w:autoSpaceDE/>
        <w:autoSpaceDN/>
        <w:spacing w:after="117" w:line="259" w:lineRule="auto"/>
        <w:ind w:left="-673" w:right="-3490" w:firstLine="1393"/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</w:pPr>
    </w:p>
    <w:p w:rsidR="00C05E8A" w:rsidRDefault="00C05E8A" w:rsidP="00CC2314">
      <w:pPr>
        <w:widowControl/>
        <w:autoSpaceDE/>
        <w:autoSpaceDN/>
        <w:spacing w:after="117" w:line="259" w:lineRule="auto"/>
        <w:ind w:left="-673" w:right="-3490" w:firstLine="1393"/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</w:pPr>
    </w:p>
    <w:p w:rsidR="00CC2314" w:rsidRDefault="00A8581F" w:rsidP="00A8581F">
      <w:pPr>
        <w:widowControl/>
        <w:autoSpaceDE/>
        <w:autoSpaceDN/>
        <w:spacing w:after="117" w:line="259" w:lineRule="auto"/>
        <w:ind w:right="-3490"/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         </w:t>
      </w:r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In </w:t>
      </w:r>
      <w:proofErr w:type="spellStart"/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cooperation</w:t>
      </w:r>
      <w:proofErr w:type="spellEnd"/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with</w:t>
      </w:r>
      <w:proofErr w:type="spellEnd"/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the</w:t>
      </w:r>
      <w:proofErr w:type="spellEnd"/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project</w:t>
      </w:r>
      <w:proofErr w:type="spellEnd"/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management</w:t>
      </w:r>
      <w:proofErr w:type="spellEnd"/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centre</w:t>
      </w:r>
      <w:proofErr w:type="spellEnd"/>
      <w:r w:rsidR="00CC2314" w:rsidRP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Vocactional</w:t>
      </w:r>
      <w:proofErr w:type="spellEnd"/>
      <w:r w:rsid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School I Uelzen – </w:t>
      </w:r>
      <w:proofErr w:type="spellStart"/>
      <w:r w:rsid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We</w:t>
      </w:r>
      <w:proofErr w:type="spellEnd"/>
      <w:r w:rsid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live </w:t>
      </w:r>
      <w:proofErr w:type="spellStart"/>
      <w:r w:rsid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sustainbility</w:t>
      </w:r>
      <w:proofErr w:type="spellEnd"/>
      <w:r w:rsid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! </w:t>
      </w:r>
    </w:p>
    <w:p w:rsidR="00A93C5A" w:rsidRDefault="00A8581F" w:rsidP="00A8581F">
      <w:pPr>
        <w:widowControl/>
        <w:autoSpaceDE/>
        <w:autoSpaceDN/>
        <w:spacing w:after="117" w:line="259" w:lineRule="auto"/>
        <w:ind w:right="-3490"/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         </w:t>
      </w:r>
      <w:r w:rsidR="00CC2314"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>In Kooperation mit der Projektleitstelle Berufsbildende Schulen I Uelzen – Wir leben Nachhaltigkeit!</w:t>
      </w:r>
    </w:p>
    <w:p w:rsidR="00CC2314" w:rsidRDefault="00CC2314" w:rsidP="00CC2314">
      <w:pPr>
        <w:widowControl/>
        <w:autoSpaceDE/>
        <w:autoSpaceDN/>
        <w:spacing w:after="117" w:line="259" w:lineRule="auto"/>
        <w:ind w:left="-673" w:right="-3490" w:firstLine="1393"/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</w:p>
    <w:p w:rsidR="00CC2314" w:rsidRPr="00CC2314" w:rsidRDefault="00CC2314" w:rsidP="00CC2314">
      <w:pPr>
        <w:widowControl/>
        <w:autoSpaceDE/>
        <w:autoSpaceDN/>
        <w:spacing w:after="117" w:line="259" w:lineRule="auto"/>
        <w:ind w:left="-673" w:right="-3490" w:firstLine="1393"/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de-DE" w:eastAsia="de-DE"/>
        </w:rPr>
        <w:t xml:space="preserve">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noProof/>
          <w:color w:val="000000"/>
          <w:sz w:val="20"/>
          <w:szCs w:val="20"/>
          <w:lang w:val="de-DE" w:eastAsia="de-DE"/>
        </w:rPr>
        <w:drawing>
          <wp:inline distT="0" distB="0" distL="0" distR="0" wp14:anchorId="6935E17A">
            <wp:extent cx="688557" cy="33337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62" cy="340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50F" w:rsidRDefault="002E28C5">
      <w:pPr>
        <w:spacing w:before="227"/>
        <w:ind w:left="859" w:right="1091"/>
        <w:rPr>
          <w:rFonts w:ascii="Tahoma" w:hAnsi="Tahoma"/>
          <w:sz w:val="18"/>
        </w:rPr>
      </w:pPr>
      <w:r>
        <w:rPr>
          <w:noProof/>
          <w:lang w:val="de-DE" w:eastAsia="de-DE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334311</wp:posOffset>
            </wp:positionH>
            <wp:positionV relativeFrom="paragraph">
              <wp:posOffset>78351</wp:posOffset>
            </wp:positionV>
            <wp:extent cx="380915" cy="45243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15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7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2214880</wp:posOffset>
                </wp:positionH>
                <wp:positionV relativeFrom="paragraph">
                  <wp:posOffset>404495</wp:posOffset>
                </wp:positionV>
                <wp:extent cx="34925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915AC46" id="Rectangle 2" o:spid="_x0000_s1026" style="position:absolute;margin-left:174.4pt;margin-top:31.85pt;width:2.75pt;height: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" fillcolor="#7e7e7e" stroked="f">
                <w10:wrap anchorx="page"/>
              </v:rect>
            </w:pict>
          </mc:Fallback>
        </mc:AlternateContent>
      </w:r>
      <w:r>
        <w:rPr>
          <w:rFonts w:ascii="Tahoma" w:hAnsi="Tahoma"/>
          <w:color w:val="7E7E7E"/>
          <w:sz w:val="18"/>
        </w:rPr>
        <w:t xml:space="preserve">50032 – Borgo San Lorenzo (FI) – Via Pietro </w:t>
      </w:r>
      <w:proofErr w:type="spellStart"/>
      <w:r>
        <w:rPr>
          <w:rFonts w:ascii="Tahoma" w:hAnsi="Tahoma"/>
          <w:color w:val="7E7E7E"/>
          <w:sz w:val="18"/>
        </w:rPr>
        <w:t>Caiani</w:t>
      </w:r>
      <w:proofErr w:type="spellEnd"/>
      <w:r>
        <w:rPr>
          <w:rFonts w:ascii="Tahoma" w:hAnsi="Tahoma"/>
          <w:color w:val="7E7E7E"/>
          <w:sz w:val="18"/>
        </w:rPr>
        <w:t>, 64/66 – Tel. +39 055 8458052 – Fax +39 055 8458581</w:t>
      </w:r>
      <w:r>
        <w:rPr>
          <w:rFonts w:ascii="Tahoma" w:hAnsi="Tahoma"/>
          <w:color w:val="7E7E7E"/>
          <w:spacing w:val="-54"/>
          <w:sz w:val="18"/>
        </w:rPr>
        <w:t xml:space="preserve"> </w:t>
      </w:r>
      <w:r>
        <w:rPr>
          <w:rFonts w:ascii="Tahoma" w:hAnsi="Tahoma"/>
          <w:color w:val="7E7E7E"/>
          <w:sz w:val="18"/>
        </w:rPr>
        <w:t xml:space="preserve">e-mail: </w:t>
      </w:r>
      <w:hyperlink r:id="rId11">
        <w:r>
          <w:rPr>
            <w:rFonts w:ascii="Tahoma" w:hAnsi="Tahoma"/>
            <w:color w:val="0000FF"/>
            <w:sz w:val="18"/>
            <w:u w:val="single" w:color="0000FF"/>
          </w:rPr>
          <w:t>iis@giottoulivi.edu.it</w:t>
        </w:r>
        <w:r>
          <w:rPr>
            <w:rFonts w:ascii="Tahoma" w:hAnsi="Tahoma"/>
            <w:color w:val="0000FF"/>
            <w:sz w:val="18"/>
          </w:rPr>
          <w:t xml:space="preserve"> </w:t>
        </w:r>
      </w:hyperlink>
      <w:r>
        <w:rPr>
          <w:rFonts w:ascii="Tahoma" w:hAnsi="Tahoma"/>
          <w:color w:val="7E7E7E"/>
          <w:sz w:val="18"/>
        </w:rPr>
        <w:t xml:space="preserve">– e-mail </w:t>
      </w:r>
      <w:proofErr w:type="spellStart"/>
      <w:r>
        <w:rPr>
          <w:rFonts w:ascii="Tahoma" w:hAnsi="Tahoma"/>
          <w:color w:val="7E7E7E"/>
          <w:sz w:val="18"/>
        </w:rPr>
        <w:t>pec</w:t>
      </w:r>
      <w:proofErr w:type="spellEnd"/>
      <w:r>
        <w:rPr>
          <w:rFonts w:ascii="Tahoma" w:hAnsi="Tahoma"/>
          <w:color w:val="7E7E7E"/>
          <w:sz w:val="18"/>
        </w:rPr>
        <w:t xml:space="preserve">: </w:t>
      </w:r>
      <w:hyperlink r:id="rId12">
        <w:r>
          <w:rPr>
            <w:rFonts w:ascii="Tahoma" w:hAnsi="Tahoma"/>
            <w:color w:val="7E7E7E"/>
            <w:sz w:val="18"/>
            <w:u w:val="single" w:color="7E7E7E"/>
          </w:rPr>
          <w:t xml:space="preserve">fiis026005@pec.istruzione.it </w:t>
        </w:r>
      </w:hyperlink>
      <w:r>
        <w:rPr>
          <w:rFonts w:ascii="Tahoma" w:hAnsi="Tahoma"/>
          <w:color w:val="7E7E7E"/>
          <w:sz w:val="18"/>
        </w:rPr>
        <w:t xml:space="preserve">– web site: </w:t>
      </w:r>
      <w:hyperlink r:id="rId13">
        <w:r>
          <w:rPr>
            <w:rFonts w:ascii="Tahoma" w:hAnsi="Tahoma"/>
            <w:color w:val="7E7E7E"/>
            <w:sz w:val="18"/>
            <w:u w:val="single" w:color="7E7E7E"/>
          </w:rPr>
          <w:t>www.giottoulivi.edu.it</w:t>
        </w:r>
      </w:hyperlink>
      <w:r>
        <w:rPr>
          <w:rFonts w:ascii="Tahoma" w:hAnsi="Tahoma"/>
          <w:color w:val="7E7E7E"/>
          <w:spacing w:val="1"/>
          <w:sz w:val="18"/>
        </w:rPr>
        <w:t xml:space="preserve"> </w:t>
      </w:r>
      <w:r>
        <w:rPr>
          <w:rFonts w:ascii="Tahoma" w:hAnsi="Tahoma"/>
          <w:color w:val="7E7E7E"/>
          <w:sz w:val="18"/>
        </w:rPr>
        <w:t>Codice</w:t>
      </w:r>
      <w:r>
        <w:rPr>
          <w:rFonts w:ascii="Tahoma" w:hAnsi="Tahoma"/>
          <w:color w:val="7E7E7E"/>
          <w:spacing w:val="-1"/>
          <w:sz w:val="18"/>
        </w:rPr>
        <w:t xml:space="preserve"> </w:t>
      </w:r>
      <w:r>
        <w:rPr>
          <w:rFonts w:ascii="Tahoma" w:hAnsi="Tahoma"/>
          <w:color w:val="7E7E7E"/>
          <w:sz w:val="18"/>
        </w:rPr>
        <w:t>Fiscale</w:t>
      </w:r>
      <w:r>
        <w:rPr>
          <w:rFonts w:ascii="Tahoma" w:hAnsi="Tahoma"/>
          <w:color w:val="7E7E7E"/>
          <w:spacing w:val="-1"/>
          <w:sz w:val="18"/>
        </w:rPr>
        <w:t xml:space="preserve"> </w:t>
      </w:r>
      <w:r>
        <w:rPr>
          <w:rFonts w:ascii="Tahoma" w:hAnsi="Tahoma"/>
          <w:color w:val="7E7E7E"/>
          <w:sz w:val="18"/>
        </w:rPr>
        <w:t>83002710487</w:t>
      </w:r>
      <w:r>
        <w:rPr>
          <w:rFonts w:ascii="Tahoma" w:hAnsi="Tahoma"/>
          <w:color w:val="7E7E7E"/>
          <w:spacing w:val="-1"/>
          <w:sz w:val="18"/>
        </w:rPr>
        <w:t xml:space="preserve"> </w:t>
      </w:r>
      <w:r>
        <w:rPr>
          <w:rFonts w:ascii="Tahoma" w:hAnsi="Tahoma"/>
          <w:color w:val="7E7E7E"/>
          <w:sz w:val="18"/>
        </w:rPr>
        <w:t>-</w:t>
      </w:r>
      <w:r>
        <w:rPr>
          <w:rFonts w:ascii="Tahoma" w:hAnsi="Tahoma"/>
          <w:color w:val="7E7E7E"/>
          <w:spacing w:val="-2"/>
          <w:sz w:val="18"/>
        </w:rPr>
        <w:t xml:space="preserve"> </w:t>
      </w:r>
      <w:r>
        <w:rPr>
          <w:rFonts w:ascii="Tahoma" w:hAnsi="Tahoma"/>
          <w:color w:val="7E7E7E"/>
          <w:sz w:val="18"/>
        </w:rPr>
        <w:t>Codice Univoco</w:t>
      </w:r>
      <w:r>
        <w:rPr>
          <w:rFonts w:ascii="Tahoma" w:hAnsi="Tahoma"/>
          <w:color w:val="7E7E7E"/>
          <w:spacing w:val="-2"/>
          <w:sz w:val="18"/>
        </w:rPr>
        <w:t xml:space="preserve"> </w:t>
      </w:r>
      <w:r>
        <w:rPr>
          <w:rFonts w:ascii="Tahoma" w:hAnsi="Tahoma"/>
          <w:color w:val="7E7E7E"/>
          <w:sz w:val="18"/>
        </w:rPr>
        <w:t>Fatturazione Elettronica:</w:t>
      </w:r>
      <w:r>
        <w:rPr>
          <w:rFonts w:ascii="Tahoma" w:hAnsi="Tahoma"/>
          <w:color w:val="7E7E7E"/>
          <w:spacing w:val="-1"/>
          <w:sz w:val="18"/>
        </w:rPr>
        <w:t xml:space="preserve"> </w:t>
      </w:r>
      <w:r>
        <w:rPr>
          <w:rFonts w:ascii="Tahoma" w:hAnsi="Tahoma"/>
          <w:color w:val="7E7E7E"/>
          <w:sz w:val="18"/>
        </w:rPr>
        <w:t>UF9BDE</w:t>
      </w:r>
    </w:p>
    <w:sectPr w:rsidR="00A5550F">
      <w:type w:val="continuous"/>
      <w:pgSz w:w="11900" w:h="16840"/>
      <w:pgMar w:top="780" w:right="9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0CE"/>
    <w:multiLevelType w:val="hybridMultilevel"/>
    <w:tmpl w:val="CB503F40"/>
    <w:lvl w:ilvl="0" w:tplc="D4E25CE2">
      <w:numFmt w:val="bullet"/>
      <w:lvlText w:val="-"/>
      <w:lvlJc w:val="left"/>
      <w:pPr>
        <w:ind w:left="753" w:hanging="108"/>
      </w:pPr>
      <w:rPr>
        <w:rFonts w:hint="default"/>
        <w:w w:val="100"/>
        <w:lang w:val="it-IT" w:eastAsia="en-US" w:bidi="ar-SA"/>
      </w:rPr>
    </w:lvl>
    <w:lvl w:ilvl="1" w:tplc="A1DCEE98">
      <w:numFmt w:val="bullet"/>
      <w:lvlText w:val="-"/>
      <w:lvlJc w:val="left"/>
      <w:pPr>
        <w:ind w:left="1440" w:hanging="368"/>
      </w:pPr>
      <w:rPr>
        <w:rFonts w:ascii="Arial MT" w:eastAsia="Arial MT" w:hAnsi="Arial MT" w:cs="Arial MT" w:hint="default"/>
        <w:color w:val="212121"/>
        <w:w w:val="100"/>
        <w:sz w:val="22"/>
        <w:szCs w:val="22"/>
        <w:lang w:val="it-IT" w:eastAsia="en-US" w:bidi="ar-SA"/>
      </w:rPr>
    </w:lvl>
    <w:lvl w:ilvl="2" w:tplc="DD2EB80A">
      <w:numFmt w:val="bullet"/>
      <w:lvlText w:val="•"/>
      <w:lvlJc w:val="left"/>
      <w:pPr>
        <w:ind w:left="1745" w:hanging="368"/>
      </w:pPr>
      <w:rPr>
        <w:rFonts w:hint="default"/>
        <w:lang w:val="it-IT" w:eastAsia="en-US" w:bidi="ar-SA"/>
      </w:rPr>
    </w:lvl>
    <w:lvl w:ilvl="3" w:tplc="E2AA2988">
      <w:numFmt w:val="bullet"/>
      <w:lvlText w:val="•"/>
      <w:lvlJc w:val="left"/>
      <w:pPr>
        <w:ind w:left="2051" w:hanging="368"/>
      </w:pPr>
      <w:rPr>
        <w:rFonts w:hint="default"/>
        <w:lang w:val="it-IT" w:eastAsia="en-US" w:bidi="ar-SA"/>
      </w:rPr>
    </w:lvl>
    <w:lvl w:ilvl="4" w:tplc="8934327A">
      <w:numFmt w:val="bullet"/>
      <w:lvlText w:val="•"/>
      <w:lvlJc w:val="left"/>
      <w:pPr>
        <w:ind w:left="2357" w:hanging="368"/>
      </w:pPr>
      <w:rPr>
        <w:rFonts w:hint="default"/>
        <w:lang w:val="it-IT" w:eastAsia="en-US" w:bidi="ar-SA"/>
      </w:rPr>
    </w:lvl>
    <w:lvl w:ilvl="5" w:tplc="EFC4B218">
      <w:numFmt w:val="bullet"/>
      <w:lvlText w:val="•"/>
      <w:lvlJc w:val="left"/>
      <w:pPr>
        <w:ind w:left="2663" w:hanging="368"/>
      </w:pPr>
      <w:rPr>
        <w:rFonts w:hint="default"/>
        <w:lang w:val="it-IT" w:eastAsia="en-US" w:bidi="ar-SA"/>
      </w:rPr>
    </w:lvl>
    <w:lvl w:ilvl="6" w:tplc="E544E63E">
      <w:numFmt w:val="bullet"/>
      <w:lvlText w:val="•"/>
      <w:lvlJc w:val="left"/>
      <w:pPr>
        <w:ind w:left="2969" w:hanging="368"/>
      </w:pPr>
      <w:rPr>
        <w:rFonts w:hint="default"/>
        <w:lang w:val="it-IT" w:eastAsia="en-US" w:bidi="ar-SA"/>
      </w:rPr>
    </w:lvl>
    <w:lvl w:ilvl="7" w:tplc="72EAFD00">
      <w:numFmt w:val="bullet"/>
      <w:lvlText w:val="•"/>
      <w:lvlJc w:val="left"/>
      <w:pPr>
        <w:ind w:left="3274" w:hanging="368"/>
      </w:pPr>
      <w:rPr>
        <w:rFonts w:hint="default"/>
        <w:lang w:val="it-IT" w:eastAsia="en-US" w:bidi="ar-SA"/>
      </w:rPr>
    </w:lvl>
    <w:lvl w:ilvl="8" w:tplc="A97ED77C">
      <w:numFmt w:val="bullet"/>
      <w:lvlText w:val="•"/>
      <w:lvlJc w:val="left"/>
      <w:pPr>
        <w:ind w:left="3580" w:hanging="368"/>
      </w:pPr>
      <w:rPr>
        <w:rFonts w:hint="default"/>
        <w:lang w:val="it-IT" w:eastAsia="en-US" w:bidi="ar-SA"/>
      </w:rPr>
    </w:lvl>
  </w:abstractNum>
  <w:abstractNum w:abstractNumId="1" w15:restartNumberingAfterBreak="0">
    <w:nsid w:val="18A34BEB"/>
    <w:multiLevelType w:val="hybridMultilevel"/>
    <w:tmpl w:val="54C2F0B4"/>
    <w:lvl w:ilvl="0" w:tplc="B8F29CAC">
      <w:numFmt w:val="bullet"/>
      <w:lvlText w:val="-"/>
      <w:lvlJc w:val="left"/>
      <w:pPr>
        <w:ind w:left="1440" w:hanging="368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E4FAFEF6">
      <w:numFmt w:val="bullet"/>
      <w:lvlText w:val="•"/>
      <w:lvlJc w:val="left"/>
      <w:pPr>
        <w:ind w:left="2349" w:hanging="368"/>
      </w:pPr>
      <w:rPr>
        <w:rFonts w:hint="default"/>
        <w:lang w:val="it-IT" w:eastAsia="en-US" w:bidi="ar-SA"/>
      </w:rPr>
    </w:lvl>
    <w:lvl w:ilvl="2" w:tplc="C95EB9D8">
      <w:numFmt w:val="bullet"/>
      <w:lvlText w:val="•"/>
      <w:lvlJc w:val="left"/>
      <w:pPr>
        <w:ind w:left="3259" w:hanging="368"/>
      </w:pPr>
      <w:rPr>
        <w:rFonts w:hint="default"/>
        <w:lang w:val="it-IT" w:eastAsia="en-US" w:bidi="ar-SA"/>
      </w:rPr>
    </w:lvl>
    <w:lvl w:ilvl="3" w:tplc="1C5EBB5E">
      <w:numFmt w:val="bullet"/>
      <w:lvlText w:val="•"/>
      <w:lvlJc w:val="left"/>
      <w:pPr>
        <w:ind w:left="4169" w:hanging="368"/>
      </w:pPr>
      <w:rPr>
        <w:rFonts w:hint="default"/>
        <w:lang w:val="it-IT" w:eastAsia="en-US" w:bidi="ar-SA"/>
      </w:rPr>
    </w:lvl>
    <w:lvl w:ilvl="4" w:tplc="A516A944">
      <w:numFmt w:val="bullet"/>
      <w:lvlText w:val="•"/>
      <w:lvlJc w:val="left"/>
      <w:pPr>
        <w:ind w:left="5079" w:hanging="368"/>
      </w:pPr>
      <w:rPr>
        <w:rFonts w:hint="default"/>
        <w:lang w:val="it-IT" w:eastAsia="en-US" w:bidi="ar-SA"/>
      </w:rPr>
    </w:lvl>
    <w:lvl w:ilvl="5" w:tplc="3BDCB350">
      <w:numFmt w:val="bullet"/>
      <w:lvlText w:val="•"/>
      <w:lvlJc w:val="left"/>
      <w:pPr>
        <w:ind w:left="5989" w:hanging="368"/>
      </w:pPr>
      <w:rPr>
        <w:rFonts w:hint="default"/>
        <w:lang w:val="it-IT" w:eastAsia="en-US" w:bidi="ar-SA"/>
      </w:rPr>
    </w:lvl>
    <w:lvl w:ilvl="6" w:tplc="899C86D0">
      <w:numFmt w:val="bullet"/>
      <w:lvlText w:val="•"/>
      <w:lvlJc w:val="left"/>
      <w:pPr>
        <w:ind w:left="6899" w:hanging="368"/>
      </w:pPr>
      <w:rPr>
        <w:rFonts w:hint="default"/>
        <w:lang w:val="it-IT" w:eastAsia="en-US" w:bidi="ar-SA"/>
      </w:rPr>
    </w:lvl>
    <w:lvl w:ilvl="7" w:tplc="3F7A9D2E">
      <w:numFmt w:val="bullet"/>
      <w:lvlText w:val="•"/>
      <w:lvlJc w:val="left"/>
      <w:pPr>
        <w:ind w:left="7809" w:hanging="368"/>
      </w:pPr>
      <w:rPr>
        <w:rFonts w:hint="default"/>
        <w:lang w:val="it-IT" w:eastAsia="en-US" w:bidi="ar-SA"/>
      </w:rPr>
    </w:lvl>
    <w:lvl w:ilvl="8" w:tplc="9AE269A2">
      <w:numFmt w:val="bullet"/>
      <w:lvlText w:val="•"/>
      <w:lvlJc w:val="left"/>
      <w:pPr>
        <w:ind w:left="8719" w:hanging="36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0F"/>
    <w:rsid w:val="000C2683"/>
    <w:rsid w:val="002E28C5"/>
    <w:rsid w:val="004A567B"/>
    <w:rsid w:val="0057679A"/>
    <w:rsid w:val="005C4762"/>
    <w:rsid w:val="00A5550F"/>
    <w:rsid w:val="00A8581F"/>
    <w:rsid w:val="00A93C5A"/>
    <w:rsid w:val="00C05E8A"/>
    <w:rsid w:val="00CC2314"/>
    <w:rsid w:val="00E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DFA0"/>
  <w15:docId w15:val="{E83EF0F1-032F-451A-BBF4-1E8B15E3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440" w:hanging="36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E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EA9"/>
    <w:rPr>
      <w:rFonts w:ascii="Segoe UI" w:eastAsia="Calibri" w:hAnsi="Segoe UI" w:cs="Segoe UI"/>
      <w:sz w:val="18"/>
      <w:szCs w:val="18"/>
      <w:lang w:val="it-IT"/>
    </w:rPr>
  </w:style>
  <w:style w:type="character" w:styleId="Hyperlink">
    <w:name w:val="Hyperlink"/>
    <w:basedOn w:val="Absatz-Standardschriftart"/>
    <w:uiPriority w:val="99"/>
    <w:unhideWhenUsed/>
    <w:rsid w:val="00EA1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-n-bbne.com/" TargetMode="External"/><Relationship Id="rId13" Type="http://schemas.openxmlformats.org/officeDocument/2006/relationships/hyperlink" Target="http://www.giottoulivi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ottoulivi.edu.it" TargetMode="External"/><Relationship Id="rId12" Type="http://schemas.openxmlformats.org/officeDocument/2006/relationships/hyperlink" Target="mailto:fiis026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is@giottoulivi.edu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Liceo Scientifico (ordinario e scienze applicate) - Liceo Scienze Umane</vt:lpstr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Liceo Scientifico (ordinario e scienze applicate) - Liceo Scienze Umane</dc:title>
  <dc:creator>susanna innocenti</dc:creator>
  <cp:lastModifiedBy>Stefan Nowatschin</cp:lastModifiedBy>
  <cp:revision>9</cp:revision>
  <cp:lastPrinted>2023-01-18T14:12:00Z</cp:lastPrinted>
  <dcterms:created xsi:type="dcterms:W3CDTF">2023-01-18T13:25:00Z</dcterms:created>
  <dcterms:modified xsi:type="dcterms:W3CDTF">2023-01-30T12:34:00Z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2023-01-10T00:00:00Z</vt:filetime>
  </property>
</Properties>
</file>